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DA3C" w14:textId="77777777" w:rsidR="00DC16B0" w:rsidRPr="00E220DE" w:rsidRDefault="00DC16B0" w:rsidP="00EA058E">
      <w:pPr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E220DE">
        <w:rPr>
          <w:rFonts w:ascii="Times New Roman" w:hAnsi="Times New Roman" w:cs="Times New Roman"/>
          <w:b/>
          <w:sz w:val="25"/>
          <w:szCs w:val="25"/>
        </w:rPr>
        <w:t>Trường</w:t>
      </w:r>
      <w:proofErr w:type="spellEnd"/>
      <w:r w:rsidRPr="00E220DE">
        <w:rPr>
          <w:rFonts w:ascii="Times New Roman" w:hAnsi="Times New Roman" w:cs="Times New Roman"/>
          <w:b/>
          <w:sz w:val="25"/>
          <w:szCs w:val="25"/>
        </w:rPr>
        <w:t xml:space="preserve"> THPT Minh Châu</w:t>
      </w:r>
    </w:p>
    <w:p w14:paraId="1F7A0717" w14:textId="77777777" w:rsidR="00DC16B0" w:rsidRPr="00E220DE" w:rsidRDefault="00DC16B0" w:rsidP="00EA058E">
      <w:pPr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E220DE">
        <w:rPr>
          <w:rFonts w:ascii="Times New Roman" w:hAnsi="Times New Roman" w:cs="Times New Roman"/>
          <w:b/>
          <w:sz w:val="25"/>
          <w:szCs w:val="25"/>
        </w:rPr>
        <w:t>Tổ</w:t>
      </w:r>
      <w:proofErr w:type="spellEnd"/>
      <w:r w:rsidRPr="00E220DE">
        <w:rPr>
          <w:rFonts w:ascii="Times New Roman" w:hAnsi="Times New Roman" w:cs="Times New Roman"/>
          <w:b/>
          <w:sz w:val="25"/>
          <w:szCs w:val="25"/>
        </w:rPr>
        <w:t xml:space="preserve"> Văn – </w:t>
      </w:r>
      <w:proofErr w:type="spellStart"/>
      <w:r w:rsidRPr="00E220DE">
        <w:rPr>
          <w:rFonts w:ascii="Times New Roman" w:hAnsi="Times New Roman" w:cs="Times New Roman"/>
          <w:b/>
          <w:sz w:val="25"/>
          <w:szCs w:val="25"/>
        </w:rPr>
        <w:t>Ngoại</w:t>
      </w:r>
      <w:proofErr w:type="spellEnd"/>
      <w:r w:rsidRPr="00E220DE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E220DE">
        <w:rPr>
          <w:rFonts w:ascii="Times New Roman" w:hAnsi="Times New Roman" w:cs="Times New Roman"/>
          <w:b/>
          <w:sz w:val="25"/>
          <w:szCs w:val="25"/>
        </w:rPr>
        <w:t>Ngữ</w:t>
      </w:r>
      <w:proofErr w:type="spellEnd"/>
    </w:p>
    <w:p w14:paraId="276EC849" w14:textId="75AA0369" w:rsidR="00FC0028" w:rsidRPr="00E220DE" w:rsidRDefault="00D92BE3" w:rsidP="00EA058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0DE">
        <w:rPr>
          <w:rFonts w:ascii="Times New Roman" w:hAnsi="Times New Roman" w:cs="Times New Roman"/>
          <w:b/>
          <w:sz w:val="25"/>
          <w:szCs w:val="25"/>
        </w:rPr>
        <w:t>MA TRẬN ĐỀ THI KHẢ</w:t>
      </w:r>
      <w:r w:rsidR="00DC16B0" w:rsidRPr="00E220DE">
        <w:rPr>
          <w:rFonts w:ascii="Times New Roman" w:hAnsi="Times New Roman" w:cs="Times New Roman"/>
          <w:b/>
          <w:sz w:val="25"/>
          <w:szCs w:val="25"/>
        </w:rPr>
        <w:t xml:space="preserve">O SÁT LẦN </w:t>
      </w:r>
      <w:r w:rsidR="00DD10C1" w:rsidRPr="00E220DE">
        <w:rPr>
          <w:rFonts w:ascii="Times New Roman" w:hAnsi="Times New Roman" w:cs="Times New Roman"/>
          <w:b/>
          <w:sz w:val="25"/>
          <w:szCs w:val="25"/>
        </w:rPr>
        <w:t>2</w:t>
      </w:r>
      <w:r w:rsidR="00DC16B0" w:rsidRPr="00E220DE">
        <w:rPr>
          <w:rFonts w:ascii="Times New Roman" w:hAnsi="Times New Roman" w:cs="Times New Roman"/>
          <w:b/>
          <w:sz w:val="25"/>
          <w:szCs w:val="25"/>
        </w:rPr>
        <w:t xml:space="preserve"> –</w:t>
      </w:r>
      <w:r w:rsidRPr="00E220D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C16B0" w:rsidRPr="00E220DE">
        <w:rPr>
          <w:rFonts w:ascii="Times New Roman" w:hAnsi="Times New Roman" w:cs="Times New Roman"/>
          <w:b/>
          <w:sz w:val="25"/>
          <w:szCs w:val="25"/>
        </w:rPr>
        <w:t xml:space="preserve">MÔN: </w:t>
      </w:r>
      <w:r w:rsidRPr="00E220DE">
        <w:rPr>
          <w:rFonts w:ascii="Times New Roman" w:hAnsi="Times New Roman" w:cs="Times New Roman"/>
          <w:b/>
          <w:sz w:val="25"/>
          <w:szCs w:val="25"/>
        </w:rPr>
        <w:t>TIẾNG ANH 1</w:t>
      </w:r>
      <w:r w:rsidR="00DD10C1" w:rsidRPr="00E220DE">
        <w:rPr>
          <w:rFonts w:ascii="Times New Roman" w:hAnsi="Times New Roman" w:cs="Times New Roman"/>
          <w:b/>
          <w:sz w:val="25"/>
          <w:szCs w:val="25"/>
        </w:rPr>
        <w:t>1</w:t>
      </w:r>
    </w:p>
    <w:p w14:paraId="60066492" w14:textId="77777777" w:rsidR="00DC16B0" w:rsidRPr="00E220DE" w:rsidRDefault="00DC16B0" w:rsidP="00EA058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0DE">
        <w:rPr>
          <w:rFonts w:ascii="Times New Roman" w:hAnsi="Times New Roman" w:cs="Times New Roman"/>
          <w:b/>
          <w:sz w:val="25"/>
          <w:szCs w:val="25"/>
        </w:rPr>
        <w:t>NĂM HỌ</w:t>
      </w:r>
      <w:r w:rsidR="00B37A69" w:rsidRPr="00E220DE">
        <w:rPr>
          <w:rFonts w:ascii="Times New Roman" w:hAnsi="Times New Roman" w:cs="Times New Roman"/>
          <w:b/>
          <w:sz w:val="25"/>
          <w:szCs w:val="25"/>
        </w:rPr>
        <w:t>C 2023 - 2024</w:t>
      </w:r>
    </w:p>
    <w:tbl>
      <w:tblPr>
        <w:tblStyle w:val="TableGrid"/>
        <w:tblW w:w="10122" w:type="dxa"/>
        <w:tblInd w:w="108" w:type="dxa"/>
        <w:tblLook w:val="04A0" w:firstRow="1" w:lastRow="0" w:firstColumn="1" w:lastColumn="0" w:noHBand="0" w:noVBand="1"/>
      </w:tblPr>
      <w:tblGrid>
        <w:gridCol w:w="3240"/>
        <w:gridCol w:w="5040"/>
        <w:gridCol w:w="1842"/>
      </w:tblGrid>
      <w:tr w:rsidR="00812A11" w:rsidRPr="00E220DE" w14:paraId="7382C3C8" w14:textId="77777777" w:rsidTr="00730F39">
        <w:tc>
          <w:tcPr>
            <w:tcW w:w="3240" w:type="dxa"/>
          </w:tcPr>
          <w:p w14:paraId="704D1CE3" w14:textId="77777777" w:rsidR="00D92BE3" w:rsidRPr="00E220DE" w:rsidRDefault="00720E78" w:rsidP="00EA0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>Nội</w:t>
            </w:r>
            <w:proofErr w:type="spellEnd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dung </w:t>
            </w:r>
            <w:proofErr w:type="spellStart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>thi</w:t>
            </w:r>
            <w:proofErr w:type="spellEnd"/>
          </w:p>
        </w:tc>
        <w:tc>
          <w:tcPr>
            <w:tcW w:w="5040" w:type="dxa"/>
          </w:tcPr>
          <w:p w14:paraId="595A273A" w14:textId="77777777" w:rsidR="00D92BE3" w:rsidRPr="00E220DE" w:rsidRDefault="00D92BE3" w:rsidP="00EA0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>Đơn</w:t>
            </w:r>
            <w:proofErr w:type="spellEnd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>vị</w:t>
            </w:r>
            <w:proofErr w:type="spellEnd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>kiến</w:t>
            </w:r>
            <w:proofErr w:type="spellEnd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>thức</w:t>
            </w:r>
            <w:proofErr w:type="spellEnd"/>
          </w:p>
        </w:tc>
        <w:tc>
          <w:tcPr>
            <w:tcW w:w="1842" w:type="dxa"/>
          </w:tcPr>
          <w:p w14:paraId="729FB229" w14:textId="77777777" w:rsidR="00D92BE3" w:rsidRPr="00E220DE" w:rsidRDefault="00D92BE3" w:rsidP="00EA0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>Số</w:t>
            </w:r>
            <w:proofErr w:type="spellEnd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  <w:proofErr w:type="spellEnd"/>
          </w:p>
        </w:tc>
      </w:tr>
      <w:tr w:rsidR="00812A11" w:rsidRPr="00E220DE" w14:paraId="5C7CB226" w14:textId="77777777" w:rsidTr="00730F39">
        <w:tc>
          <w:tcPr>
            <w:tcW w:w="3240" w:type="dxa"/>
          </w:tcPr>
          <w:p w14:paraId="7A9DB747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Pronunciation (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Phát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5040" w:type="dxa"/>
          </w:tcPr>
          <w:p w14:paraId="0F8D2717" w14:textId="7E9058B0" w:rsidR="007B5A5C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Phát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501D6" w:rsidRPr="00E220DE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="00A501D6"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A501D6"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</w:p>
        </w:tc>
        <w:tc>
          <w:tcPr>
            <w:tcW w:w="1842" w:type="dxa"/>
          </w:tcPr>
          <w:p w14:paraId="3521606B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812A11" w:rsidRPr="00E220DE" w14:paraId="5D6C92BC" w14:textId="77777777" w:rsidTr="00730F39">
        <w:tc>
          <w:tcPr>
            <w:tcW w:w="3240" w:type="dxa"/>
          </w:tcPr>
          <w:p w14:paraId="36CB4E5F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308A61F0" w14:textId="2F18DD8A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Phát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phụ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</w:p>
        </w:tc>
        <w:tc>
          <w:tcPr>
            <w:tcW w:w="1842" w:type="dxa"/>
          </w:tcPr>
          <w:p w14:paraId="47DBFC58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812A11" w:rsidRPr="00E220DE" w14:paraId="0FDE6792" w14:textId="77777777" w:rsidTr="00730F39">
        <w:tc>
          <w:tcPr>
            <w:tcW w:w="3240" w:type="dxa"/>
          </w:tcPr>
          <w:p w14:paraId="29461D2D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Stress (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Trọng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)</w:t>
            </w:r>
            <w:proofErr w:type="gramEnd"/>
          </w:p>
        </w:tc>
        <w:tc>
          <w:tcPr>
            <w:tcW w:w="5040" w:type="dxa"/>
          </w:tcPr>
          <w:p w14:paraId="01DA09E3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Trọng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2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tiết</w:t>
            </w:r>
            <w:proofErr w:type="spellEnd"/>
          </w:p>
        </w:tc>
        <w:tc>
          <w:tcPr>
            <w:tcW w:w="1842" w:type="dxa"/>
          </w:tcPr>
          <w:p w14:paraId="24BA0855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812A11" w:rsidRPr="00E220DE" w14:paraId="01560426" w14:textId="77777777" w:rsidTr="00730F39">
        <w:tc>
          <w:tcPr>
            <w:tcW w:w="3240" w:type="dxa"/>
          </w:tcPr>
          <w:p w14:paraId="6238097A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1AD08B6D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Trọng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3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âm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tiết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trở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lên</w:t>
            </w:r>
            <w:proofErr w:type="spellEnd"/>
          </w:p>
        </w:tc>
        <w:tc>
          <w:tcPr>
            <w:tcW w:w="1842" w:type="dxa"/>
          </w:tcPr>
          <w:p w14:paraId="4D81A2F9" w14:textId="77777777" w:rsidR="00D92BE3" w:rsidRPr="00E220DE" w:rsidRDefault="00D92BE3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812A11" w:rsidRPr="00E220DE" w14:paraId="173E8239" w14:textId="77777777" w:rsidTr="00A501D6">
        <w:trPr>
          <w:trHeight w:val="636"/>
        </w:trPr>
        <w:tc>
          <w:tcPr>
            <w:tcW w:w="3240" w:type="dxa"/>
          </w:tcPr>
          <w:p w14:paraId="5BE9E98A" w14:textId="16397A27" w:rsidR="007A14D8" w:rsidRPr="00E220DE" w:rsidRDefault="007A14D8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Grammar a</w:t>
            </w:r>
            <w:r w:rsidR="00C5075F" w:rsidRPr="00E220DE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d vocabulary (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Ngữ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Pháp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vựng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5040" w:type="dxa"/>
          </w:tcPr>
          <w:p w14:paraId="37B134C4" w14:textId="77777777" w:rsidR="007A14D8" w:rsidRPr="00E220DE" w:rsidRDefault="007A14D8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</w:tcPr>
          <w:p w14:paraId="24421C25" w14:textId="677D3F60" w:rsidR="007A14D8" w:rsidRPr="00E220DE" w:rsidRDefault="007B5A5C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EA058E" w:rsidRPr="00E220DE" w14:paraId="2C67FEA7" w14:textId="77777777" w:rsidTr="00730F39">
        <w:tc>
          <w:tcPr>
            <w:tcW w:w="3240" w:type="dxa"/>
            <w:vMerge w:val="restart"/>
          </w:tcPr>
          <w:p w14:paraId="541682D2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7EA5A261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3535940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F93C963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3A1AC57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C5D431F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0E4DAF8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6B14CB5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Ngữ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Pháp</w:t>
            </w:r>
            <w:proofErr w:type="spellEnd"/>
          </w:p>
        </w:tc>
        <w:tc>
          <w:tcPr>
            <w:tcW w:w="5040" w:type="dxa"/>
          </w:tcPr>
          <w:p w14:paraId="0AD8BC2F" w14:textId="30D459D4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Past simple and Present perfect tense</w:t>
            </w:r>
          </w:p>
        </w:tc>
        <w:tc>
          <w:tcPr>
            <w:tcW w:w="1842" w:type="dxa"/>
          </w:tcPr>
          <w:p w14:paraId="37B81770" w14:textId="4F0B79E5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38083973" w14:textId="77777777" w:rsidTr="00730F39">
        <w:tc>
          <w:tcPr>
            <w:tcW w:w="3240" w:type="dxa"/>
            <w:vMerge/>
          </w:tcPr>
          <w:p w14:paraId="2CA113C7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3A807B3B" w14:textId="241E1DB9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Modal verbs: must, </w:t>
            </w:r>
            <w:proofErr w:type="gram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have to</w:t>
            </w:r>
            <w:proofErr w:type="gram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, ought to, should</w:t>
            </w:r>
          </w:p>
        </w:tc>
        <w:tc>
          <w:tcPr>
            <w:tcW w:w="1842" w:type="dxa"/>
          </w:tcPr>
          <w:p w14:paraId="6E045A47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0A5435B4" w14:textId="77777777" w:rsidTr="00730F39">
        <w:tc>
          <w:tcPr>
            <w:tcW w:w="3240" w:type="dxa"/>
            <w:vMerge/>
          </w:tcPr>
          <w:p w14:paraId="2E90BABC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01587C7E" w14:textId="3BEA3D80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Stative verbs </w:t>
            </w:r>
          </w:p>
        </w:tc>
        <w:tc>
          <w:tcPr>
            <w:tcW w:w="1842" w:type="dxa"/>
          </w:tcPr>
          <w:p w14:paraId="3AAC981C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46F849B1" w14:textId="77777777" w:rsidTr="00730F39">
        <w:tc>
          <w:tcPr>
            <w:tcW w:w="3240" w:type="dxa"/>
            <w:vMerge/>
          </w:tcPr>
          <w:p w14:paraId="5B9CFCED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309FF554" w14:textId="2115F9FC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Linking verbs </w:t>
            </w:r>
          </w:p>
        </w:tc>
        <w:tc>
          <w:tcPr>
            <w:tcW w:w="1842" w:type="dxa"/>
          </w:tcPr>
          <w:p w14:paraId="03935A35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5645E735" w14:textId="77777777" w:rsidTr="00730F39">
        <w:tc>
          <w:tcPr>
            <w:tcW w:w="3240" w:type="dxa"/>
            <w:vMerge/>
          </w:tcPr>
          <w:p w14:paraId="298E1A68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4B97D5A2" w14:textId="75F742CF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Gerund </w:t>
            </w:r>
          </w:p>
        </w:tc>
        <w:tc>
          <w:tcPr>
            <w:tcW w:w="1842" w:type="dxa"/>
          </w:tcPr>
          <w:p w14:paraId="1AEB7721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778C457F" w14:textId="77777777" w:rsidTr="00730F39">
        <w:tc>
          <w:tcPr>
            <w:tcW w:w="3240" w:type="dxa"/>
            <w:vMerge/>
          </w:tcPr>
          <w:p w14:paraId="46CD0EBF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43BB8017" w14:textId="6C2C2E40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Gerund as a subject or object </w:t>
            </w:r>
          </w:p>
        </w:tc>
        <w:tc>
          <w:tcPr>
            <w:tcW w:w="1842" w:type="dxa"/>
          </w:tcPr>
          <w:p w14:paraId="0B2DCFDF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739C280F" w14:textId="77777777" w:rsidTr="00730F39">
        <w:tc>
          <w:tcPr>
            <w:tcW w:w="3240" w:type="dxa"/>
            <w:vMerge/>
          </w:tcPr>
          <w:p w14:paraId="52C3BB43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39F3DF78" w14:textId="255802B2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Present participle and past participle clause</w:t>
            </w:r>
          </w:p>
        </w:tc>
        <w:tc>
          <w:tcPr>
            <w:tcW w:w="1842" w:type="dxa"/>
          </w:tcPr>
          <w:p w14:paraId="5BD0C82C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42A594AF" w14:textId="77777777" w:rsidTr="00730F39">
        <w:tc>
          <w:tcPr>
            <w:tcW w:w="3240" w:type="dxa"/>
            <w:vMerge/>
          </w:tcPr>
          <w:p w14:paraId="631EFB1B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36941A7E" w14:textId="01EA76A0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Article  </w:t>
            </w:r>
          </w:p>
        </w:tc>
        <w:tc>
          <w:tcPr>
            <w:tcW w:w="1842" w:type="dxa"/>
          </w:tcPr>
          <w:p w14:paraId="6AC92BE3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3BE51093" w14:textId="77777777" w:rsidTr="00730F39">
        <w:tc>
          <w:tcPr>
            <w:tcW w:w="3240" w:type="dxa"/>
            <w:vMerge/>
          </w:tcPr>
          <w:p w14:paraId="5494D3DA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6C9043A2" w14:textId="146A0AE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Modal verbs </w:t>
            </w:r>
          </w:p>
        </w:tc>
        <w:tc>
          <w:tcPr>
            <w:tcW w:w="1842" w:type="dxa"/>
          </w:tcPr>
          <w:p w14:paraId="757F9E33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1FCAA3A8" w14:textId="77777777" w:rsidTr="00730F39">
        <w:tc>
          <w:tcPr>
            <w:tcW w:w="3240" w:type="dxa"/>
            <w:vMerge/>
          </w:tcPr>
          <w:p w14:paraId="526AB154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6221C1EC" w14:textId="7292C640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Present perfect tense</w:t>
            </w:r>
          </w:p>
        </w:tc>
        <w:tc>
          <w:tcPr>
            <w:tcW w:w="1842" w:type="dxa"/>
          </w:tcPr>
          <w:p w14:paraId="441975D7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168E8B1D" w14:textId="77777777" w:rsidTr="00730F39">
        <w:tc>
          <w:tcPr>
            <w:tcW w:w="3240" w:type="dxa"/>
            <w:vMerge/>
          </w:tcPr>
          <w:p w14:paraId="63313F8D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40" w:type="dxa"/>
          </w:tcPr>
          <w:p w14:paraId="735FFF2D" w14:textId="781CE07E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Phrasal verbs</w:t>
            </w:r>
          </w:p>
        </w:tc>
        <w:tc>
          <w:tcPr>
            <w:tcW w:w="1842" w:type="dxa"/>
          </w:tcPr>
          <w:p w14:paraId="44CD6453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3096E42D" w14:textId="77777777" w:rsidTr="00730F39">
        <w:tc>
          <w:tcPr>
            <w:tcW w:w="3240" w:type="dxa"/>
          </w:tcPr>
          <w:p w14:paraId="48D39D3E" w14:textId="36AC45A2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Vocabulary </w:t>
            </w:r>
          </w:p>
        </w:tc>
        <w:tc>
          <w:tcPr>
            <w:tcW w:w="5040" w:type="dxa"/>
          </w:tcPr>
          <w:p w14:paraId="79442FE8" w14:textId="5F7CEB03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Word choice </w:t>
            </w:r>
            <w:proofErr w:type="gram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(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lựa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vựng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842" w:type="dxa"/>
          </w:tcPr>
          <w:p w14:paraId="47EED60F" w14:textId="49C5A642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058E" w:rsidRPr="00E220DE" w14:paraId="64B6E61C" w14:textId="77777777" w:rsidTr="00730F39">
        <w:tc>
          <w:tcPr>
            <w:tcW w:w="3240" w:type="dxa"/>
          </w:tcPr>
          <w:p w14:paraId="621CA76C" w14:textId="6D0F366C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Announcement / advertisement completion</w:t>
            </w:r>
          </w:p>
        </w:tc>
        <w:tc>
          <w:tcPr>
            <w:tcW w:w="5040" w:type="dxa"/>
          </w:tcPr>
          <w:p w14:paraId="004FC16A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Đáp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lại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lời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cảm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ơn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lời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khen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lời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…</w:t>
            </w:r>
          </w:p>
          <w:p w14:paraId="0EBBB78F" w14:textId="06FEEA84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Đưa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ra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điểm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ý/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không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ý..</w:t>
            </w:r>
            <w:proofErr w:type="gram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527D9755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…</w:t>
            </w:r>
          </w:p>
        </w:tc>
        <w:tc>
          <w:tcPr>
            <w:tcW w:w="1842" w:type="dxa"/>
          </w:tcPr>
          <w:p w14:paraId="37236A6F" w14:textId="4E423E0A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EA058E" w:rsidRPr="00E220DE" w14:paraId="748EA789" w14:textId="77777777" w:rsidTr="00730F39">
        <w:tc>
          <w:tcPr>
            <w:tcW w:w="3240" w:type="dxa"/>
          </w:tcPr>
          <w:p w14:paraId="57A6AC71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Mistake correction </w:t>
            </w:r>
            <w:proofErr w:type="gram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(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Tìm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lỗi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5040" w:type="dxa"/>
          </w:tcPr>
          <w:p w14:paraId="303256F3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</w:tcPr>
          <w:p w14:paraId="163E7156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EA058E" w:rsidRPr="00E220DE" w14:paraId="7FF8519F" w14:textId="77777777" w:rsidTr="00730F39">
        <w:tc>
          <w:tcPr>
            <w:tcW w:w="3240" w:type="dxa"/>
          </w:tcPr>
          <w:p w14:paraId="1FBE34EC" w14:textId="12FD8B75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Sentence transformation (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Câu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nghĩa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đương</w:t>
            </w:r>
            <w:proofErr w:type="spellEnd"/>
          </w:p>
        </w:tc>
        <w:tc>
          <w:tcPr>
            <w:tcW w:w="5040" w:type="dxa"/>
          </w:tcPr>
          <w:p w14:paraId="5F0108D7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</w:tcPr>
          <w:p w14:paraId="45BD0868" w14:textId="29839185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E220DE" w:rsidRPr="00E220DE" w14:paraId="08A8A60A" w14:textId="77777777" w:rsidTr="00730F39">
        <w:tc>
          <w:tcPr>
            <w:tcW w:w="3240" w:type="dxa"/>
          </w:tcPr>
          <w:p w14:paraId="5F9B4CE7" w14:textId="591A5C69" w:rsidR="00E220DE" w:rsidRPr="00E220DE" w:rsidRDefault="00E220DE" w:rsidP="00EA058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A paragraph</w:t>
            </w: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arrangement</w:t>
            </w: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sắp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xếp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thứ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tự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câu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thành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F4A41">
              <w:rPr>
                <w:rFonts w:ascii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đoạn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văn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hoàn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chỉnh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)</w:t>
            </w:r>
            <w:proofErr w:type="gramEnd"/>
          </w:p>
        </w:tc>
        <w:tc>
          <w:tcPr>
            <w:tcW w:w="5040" w:type="dxa"/>
          </w:tcPr>
          <w:p w14:paraId="63E22DE8" w14:textId="77777777" w:rsidR="00E220DE" w:rsidRPr="00E220DE" w:rsidRDefault="00E220DE" w:rsidP="00EA058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</w:tcPr>
          <w:p w14:paraId="7707FE03" w14:textId="690FDBB6" w:rsidR="00E220DE" w:rsidRPr="00E220DE" w:rsidRDefault="00E220DE" w:rsidP="00EA058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EA058E" w:rsidRPr="00E220DE" w14:paraId="5E2A76EF" w14:textId="77777777" w:rsidTr="00730F39">
        <w:tc>
          <w:tcPr>
            <w:tcW w:w="3240" w:type="dxa"/>
          </w:tcPr>
          <w:p w14:paraId="4D9F10E8" w14:textId="651992E7" w:rsidR="00EA058E" w:rsidRPr="00E220DE" w:rsidRDefault="00EA058E" w:rsidP="00EA058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A</w:t>
            </w:r>
            <w:r w:rsidR="00E220DE" w:rsidRPr="00E220DE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220DE" w:rsidRPr="00E220DE">
              <w:rPr>
                <w:rFonts w:ascii="Times New Roman" w:hAnsi="Times New Roman" w:cs="Times New Roman"/>
                <w:sz w:val="25"/>
                <w:szCs w:val="25"/>
              </w:rPr>
              <w:t>e</w:t>
            </w: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mail arrangement </w:t>
            </w:r>
            <w:proofErr w:type="gram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(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sắp</w:t>
            </w:r>
            <w:proofErr w:type="spellEnd"/>
            <w:proofErr w:type="gram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xếp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thứ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tự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câu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thành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lá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thư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hoàn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chỉnh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)</w:t>
            </w:r>
          </w:p>
        </w:tc>
        <w:tc>
          <w:tcPr>
            <w:tcW w:w="5040" w:type="dxa"/>
          </w:tcPr>
          <w:p w14:paraId="6A5871F1" w14:textId="77777777" w:rsidR="00EA058E" w:rsidRPr="00E220DE" w:rsidRDefault="00EA058E" w:rsidP="00EA058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</w:tcPr>
          <w:p w14:paraId="5E181D57" w14:textId="75BD1C30" w:rsidR="00EA058E" w:rsidRPr="00E220DE" w:rsidRDefault="00E220DE" w:rsidP="00EA058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EA058E" w:rsidRPr="00E220DE" w14:paraId="40D8E4FA" w14:textId="77777777" w:rsidTr="00730F39">
        <w:tc>
          <w:tcPr>
            <w:tcW w:w="3240" w:type="dxa"/>
          </w:tcPr>
          <w:p w14:paraId="7899F922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Reading 1 </w:t>
            </w:r>
          </w:p>
        </w:tc>
        <w:tc>
          <w:tcPr>
            <w:tcW w:w="5040" w:type="dxa"/>
          </w:tcPr>
          <w:p w14:paraId="45F7792C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Điền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từ</w:t>
            </w:r>
            <w:proofErr w:type="spellEnd"/>
          </w:p>
        </w:tc>
        <w:tc>
          <w:tcPr>
            <w:tcW w:w="1842" w:type="dxa"/>
          </w:tcPr>
          <w:p w14:paraId="41F07582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EA058E" w:rsidRPr="00E220DE" w14:paraId="59235401" w14:textId="77777777" w:rsidTr="00730F39">
        <w:tc>
          <w:tcPr>
            <w:tcW w:w="3240" w:type="dxa"/>
          </w:tcPr>
          <w:p w14:paraId="5BD5221C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Reading 2</w:t>
            </w:r>
          </w:p>
        </w:tc>
        <w:tc>
          <w:tcPr>
            <w:tcW w:w="5040" w:type="dxa"/>
          </w:tcPr>
          <w:p w14:paraId="1A8A7D77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Trả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lời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câu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hỏi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đáp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án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842" w:type="dxa"/>
          </w:tcPr>
          <w:p w14:paraId="4DFC0A48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EA058E" w:rsidRPr="00E220DE" w14:paraId="16275EE3" w14:textId="77777777" w:rsidTr="00730F39">
        <w:tc>
          <w:tcPr>
            <w:tcW w:w="3240" w:type="dxa"/>
          </w:tcPr>
          <w:p w14:paraId="3B5AA120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Reading 3</w:t>
            </w:r>
          </w:p>
        </w:tc>
        <w:tc>
          <w:tcPr>
            <w:tcW w:w="5040" w:type="dxa"/>
          </w:tcPr>
          <w:p w14:paraId="1EE41EA5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Trả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lời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câu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hỏi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đáp</w:t>
            </w:r>
            <w:proofErr w:type="spellEnd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án</w:t>
            </w:r>
            <w:proofErr w:type="spellEnd"/>
          </w:p>
        </w:tc>
        <w:tc>
          <w:tcPr>
            <w:tcW w:w="1842" w:type="dxa"/>
          </w:tcPr>
          <w:p w14:paraId="30786780" w14:textId="77777777" w:rsidR="00EA058E" w:rsidRPr="00E220DE" w:rsidRDefault="00EA058E" w:rsidP="00EA058E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220D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</w:tbl>
    <w:p w14:paraId="7F6FE594" w14:textId="693D6520" w:rsidR="007A14D8" w:rsidRPr="00E220DE" w:rsidRDefault="009E25C8" w:rsidP="00EA058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0DE">
        <w:rPr>
          <w:rFonts w:ascii="Times New Roman" w:hAnsi="Times New Roman" w:cs="Times New Roman"/>
          <w:b/>
          <w:sz w:val="25"/>
          <w:szCs w:val="25"/>
        </w:rPr>
        <w:t xml:space="preserve">TỔNG: </w:t>
      </w:r>
      <w:r w:rsidR="00EA058E" w:rsidRPr="00E220DE">
        <w:rPr>
          <w:rFonts w:ascii="Times New Roman" w:hAnsi="Times New Roman" w:cs="Times New Roman"/>
          <w:b/>
          <w:sz w:val="25"/>
          <w:szCs w:val="25"/>
        </w:rPr>
        <w:t>40</w:t>
      </w:r>
      <w:r w:rsidRPr="00E220DE">
        <w:rPr>
          <w:rFonts w:ascii="Times New Roman" w:hAnsi="Times New Roman" w:cs="Times New Roman"/>
          <w:b/>
          <w:sz w:val="25"/>
          <w:szCs w:val="25"/>
        </w:rPr>
        <w:t xml:space="preserve"> questions. </w:t>
      </w:r>
      <w:proofErr w:type="spellStart"/>
      <w:r w:rsidRPr="00E220DE">
        <w:rPr>
          <w:rFonts w:ascii="Times New Roman" w:hAnsi="Times New Roman" w:cs="Times New Roman"/>
          <w:b/>
          <w:sz w:val="25"/>
          <w:szCs w:val="25"/>
        </w:rPr>
        <w:t>Tỷ</w:t>
      </w:r>
      <w:proofErr w:type="spellEnd"/>
      <w:r w:rsidRPr="00E220DE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E220DE">
        <w:rPr>
          <w:rFonts w:ascii="Times New Roman" w:hAnsi="Times New Roman" w:cs="Times New Roman"/>
          <w:b/>
          <w:sz w:val="25"/>
          <w:szCs w:val="25"/>
        </w:rPr>
        <w:t>lệ</w:t>
      </w:r>
      <w:proofErr w:type="spellEnd"/>
      <w:r w:rsidRPr="00E220DE">
        <w:rPr>
          <w:rFonts w:ascii="Times New Roman" w:hAnsi="Times New Roman" w:cs="Times New Roman"/>
          <w:b/>
          <w:sz w:val="25"/>
          <w:szCs w:val="25"/>
        </w:rPr>
        <w:t>: 30%- 30%- 30%- 10%</w:t>
      </w:r>
    </w:p>
    <w:sectPr w:rsidR="007A14D8" w:rsidRPr="00E220DE" w:rsidSect="00812A11">
      <w:pgSz w:w="12240" w:h="15840"/>
      <w:pgMar w:top="630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E3"/>
    <w:rsid w:val="00161CFD"/>
    <w:rsid w:val="00261B08"/>
    <w:rsid w:val="004A6B69"/>
    <w:rsid w:val="005139C0"/>
    <w:rsid w:val="00653B93"/>
    <w:rsid w:val="006665A8"/>
    <w:rsid w:val="00720E78"/>
    <w:rsid w:val="00730F39"/>
    <w:rsid w:val="007928E6"/>
    <w:rsid w:val="007A14D8"/>
    <w:rsid w:val="007B5A5C"/>
    <w:rsid w:val="00812A11"/>
    <w:rsid w:val="009E25C8"/>
    <w:rsid w:val="009F0CC7"/>
    <w:rsid w:val="00A501D6"/>
    <w:rsid w:val="00B37A69"/>
    <w:rsid w:val="00B92499"/>
    <w:rsid w:val="00C5075F"/>
    <w:rsid w:val="00C55F38"/>
    <w:rsid w:val="00D2114B"/>
    <w:rsid w:val="00D92BE3"/>
    <w:rsid w:val="00DC16B0"/>
    <w:rsid w:val="00DD10C1"/>
    <w:rsid w:val="00E220DE"/>
    <w:rsid w:val="00E64BAD"/>
    <w:rsid w:val="00EA058E"/>
    <w:rsid w:val="00EA1FB3"/>
    <w:rsid w:val="00EF4A41"/>
    <w:rsid w:val="00F90760"/>
    <w:rsid w:val="00FC0028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ECF2"/>
  <w15:docId w15:val="{C049764F-6843-46CF-97E7-C719AB63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2023-10-24T11:32:00Z</dcterms:created>
  <dcterms:modified xsi:type="dcterms:W3CDTF">2024-01-14T08:21:00Z</dcterms:modified>
</cp:coreProperties>
</file>